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t>Второй экземпляр мною получен______________________</w:t>
      </w:r>
    </w:p>
    <w:p w:rsidR="008904A0" w:rsidRDefault="008904A0" w:rsidP="008904A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</w:pPr>
    </w:p>
    <w:p w:rsidR="008904A0" w:rsidRDefault="00F34031" w:rsidP="00F34031">
      <w:pPr>
        <w:pStyle w:val="a3"/>
        <w:shd w:val="clear" w:color="auto" w:fill="FFFFFF"/>
        <w:tabs>
          <w:tab w:val="left" w:pos="690"/>
        </w:tabs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2114550" cy="885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4A0" w:rsidRDefault="008904A0" w:rsidP="008904A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</w:pPr>
    </w:p>
    <w:p w:rsidR="008904A0" w:rsidRDefault="008904A0" w:rsidP="008904A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t>УТВЕРЖДАЮ</w:t>
      </w:r>
    </w:p>
    <w:p w:rsidR="008904A0" w:rsidRDefault="00F34031" w:rsidP="008904A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t>Директор ООО «»</w:t>
      </w:r>
    </w:p>
    <w:p w:rsidR="008904A0" w:rsidRDefault="00F34031" w:rsidP="008904A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t>Ф.И.О._</w:t>
      </w:r>
      <w:r w:rsidR="008904A0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t>__________</w:t>
      </w:r>
    </w:p>
    <w:p w:rsidR="008904A0" w:rsidRDefault="008904A0" w:rsidP="008904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</w:pPr>
    </w:p>
    <w:p w:rsidR="008904A0" w:rsidRDefault="008904A0" w:rsidP="008904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ДОЛЖНОСТНАЯ ИНСТРУКЦИЯ</w:t>
      </w:r>
    </w:p>
    <w:p w:rsidR="008904A0" w:rsidRDefault="008904A0" w:rsidP="008904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БУХГАЛТЕРА-КАЛЬКУЛЯТОРА</w:t>
      </w:r>
    </w:p>
    <w:p w:rsidR="008904A0" w:rsidRDefault="008904A0" w:rsidP="008904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8904A0">
        <w:rPr>
          <w:rStyle w:val="a4"/>
          <w:color w:val="333333"/>
          <w:bdr w:val="none" w:sz="0" w:space="0" w:color="auto" w:frame="1"/>
        </w:rPr>
        <w:t>1. Общие положения</w:t>
      </w:r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4A0">
        <w:rPr>
          <w:color w:val="333333"/>
        </w:rPr>
        <w:t>       1.1. Данная должностная инструкция определяет  должностные обязанности, права и ответственность </w:t>
      </w:r>
      <w:r w:rsidRPr="008904A0">
        <w:rPr>
          <w:rStyle w:val="a4"/>
          <w:color w:val="333333"/>
          <w:bdr w:val="none" w:sz="0" w:space="0" w:color="auto" w:frame="1"/>
        </w:rPr>
        <w:t>бухгалтера-калькулятора</w:t>
      </w:r>
      <w:r w:rsidR="00F34031">
        <w:rPr>
          <w:color w:val="333333"/>
        </w:rPr>
        <w:t>.</w:t>
      </w:r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4A0">
        <w:rPr>
          <w:color w:val="333333"/>
        </w:rPr>
        <w:t>      1.2. Бухгалтер-калькулятор    находится в подчинении у руководителя Отдела расходов.</w:t>
      </w:r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4A0">
        <w:rPr>
          <w:color w:val="333333"/>
        </w:rPr>
        <w:t>      1.3. На должность бухгалтера-калькулятора принимается лицо с высшим  профессиональным  (экономическим)  образованием  и  подготовкой  по специальной программе (требований к стажу работы нет).</w:t>
      </w:r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4A0">
        <w:rPr>
          <w:color w:val="333333"/>
        </w:rPr>
        <w:t>      1.4. Бухгалтер-калькулятор обязан знать:</w:t>
      </w:r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4A0">
        <w:rPr>
          <w:color w:val="333333"/>
        </w:rPr>
        <w:t>      - виды учета на производстве в предприятиях общественного питания;</w:t>
      </w:r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4A0">
        <w:rPr>
          <w:color w:val="333333"/>
        </w:rPr>
        <w:t>      - основные действующие государственные стандарты в отрасли;</w:t>
      </w:r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4A0">
        <w:rPr>
          <w:color w:val="333333"/>
        </w:rPr>
        <w:t>      -классификацию документов;</w:t>
      </w:r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4A0">
        <w:rPr>
          <w:color w:val="333333"/>
        </w:rPr>
        <w:t>      - формы  и способы бухгалтерского  контроля  на всех этапах  работы производства;</w:t>
      </w:r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4A0">
        <w:rPr>
          <w:color w:val="333333"/>
        </w:rPr>
        <w:t>      - полный документооборот  производственного  учета;</w:t>
      </w:r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4A0">
        <w:rPr>
          <w:color w:val="333333"/>
        </w:rPr>
        <w:t>      - правила пользования  вычислительной техникой;</w:t>
      </w:r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4A0">
        <w:rPr>
          <w:color w:val="333333"/>
          <w:lang w:val="en-US"/>
        </w:rPr>
        <w:t>     </w:t>
      </w:r>
      <w:r w:rsidRPr="008904A0">
        <w:rPr>
          <w:color w:val="333333"/>
        </w:rPr>
        <w:t xml:space="preserve"> - программы 1</w:t>
      </w:r>
      <w:r w:rsidRPr="008904A0">
        <w:rPr>
          <w:color w:val="333333"/>
          <w:lang w:val="en-US"/>
        </w:rPr>
        <w:t>C</w:t>
      </w:r>
      <w:r w:rsidRPr="008904A0">
        <w:rPr>
          <w:color w:val="333333"/>
        </w:rPr>
        <w:t xml:space="preserve"> кафе, 1С бухгалтерия;</w:t>
      </w:r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4A0">
        <w:rPr>
          <w:color w:val="333333"/>
          <w:lang w:val="en-US"/>
        </w:rPr>
        <w:t>     </w:t>
      </w:r>
      <w:r w:rsidRPr="008904A0">
        <w:rPr>
          <w:color w:val="333333"/>
        </w:rPr>
        <w:t xml:space="preserve"> - нормы и правила охраны труда;</w:t>
      </w:r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4A0">
        <w:rPr>
          <w:color w:val="333333"/>
        </w:rPr>
        <w:t>      - трудовое законодательство.</w:t>
      </w:r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4A0">
        <w:rPr>
          <w:color w:val="333333"/>
        </w:rPr>
        <w:t>      1.5. Бухгалтер-калькулятор должен обладать умениями:</w:t>
      </w:r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4A0">
        <w:rPr>
          <w:color w:val="333333"/>
        </w:rPr>
        <w:t>      - совершать  расчеты  на микрокалькуляторе   по  утвержденной форме расчета;</w:t>
      </w:r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4A0">
        <w:rPr>
          <w:color w:val="333333"/>
        </w:rPr>
        <w:t>      - использовать   в  работе  нормативную  документацию   для  программы «Бухгалтер-калькулятор»:  «Технико-технологическая карта», «Сборник  рецептур  блюд и кулинарных изделий», калькуляционная карта;</w:t>
      </w:r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4A0">
        <w:rPr>
          <w:color w:val="333333"/>
        </w:rPr>
        <w:t>      - рассчитывать  калькуляционные и технологические  карты;</w:t>
      </w:r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4A0">
        <w:rPr>
          <w:color w:val="333333"/>
        </w:rPr>
        <w:t>      - производить верные расчеты продажной стоимости блюда;</w:t>
      </w:r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4A0">
        <w:rPr>
          <w:color w:val="333333"/>
        </w:rPr>
        <w:t>      - заполнять   инвентаризационную    опись;</w:t>
      </w:r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4A0">
        <w:rPr>
          <w:color w:val="333333"/>
        </w:rPr>
        <w:t>      -оформлять   результаты инвентаризации;</w:t>
      </w:r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4A0">
        <w:rPr>
          <w:color w:val="333333"/>
        </w:rPr>
        <w:t>      - заполнять   калькуляционную  карту.</w:t>
      </w:r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4A0">
        <w:rPr>
          <w:color w:val="333333"/>
        </w:rPr>
        <w:t> </w:t>
      </w:r>
      <w:r>
        <w:rPr>
          <w:color w:val="333333"/>
        </w:rPr>
        <w:t xml:space="preserve">                                                        </w:t>
      </w:r>
      <w:r w:rsidRPr="008904A0">
        <w:rPr>
          <w:rStyle w:val="a4"/>
          <w:color w:val="333333"/>
          <w:bdr w:val="none" w:sz="0" w:space="0" w:color="auto" w:frame="1"/>
        </w:rPr>
        <w:t>2. Функции</w:t>
      </w:r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4A0">
        <w:rPr>
          <w:color w:val="333333"/>
        </w:rPr>
        <w:t xml:space="preserve">       2.1. </w:t>
      </w:r>
      <w:proofErr w:type="spellStart"/>
      <w:r w:rsidRPr="008904A0">
        <w:rPr>
          <w:color w:val="333333"/>
        </w:rPr>
        <w:t>Калькулирование</w:t>
      </w:r>
      <w:proofErr w:type="spellEnd"/>
      <w:r w:rsidRPr="008904A0">
        <w:rPr>
          <w:color w:val="333333"/>
        </w:rPr>
        <w:t>   продукции и блюд,   расчет  себестоимости, пищевое производство.</w:t>
      </w:r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4A0">
        <w:rPr>
          <w:color w:val="333333"/>
        </w:rPr>
        <w:t> </w:t>
      </w:r>
      <w:r>
        <w:rPr>
          <w:color w:val="333333"/>
        </w:rPr>
        <w:t xml:space="preserve">                                                       </w:t>
      </w:r>
      <w:r w:rsidRPr="008904A0">
        <w:rPr>
          <w:rStyle w:val="a4"/>
          <w:color w:val="333333"/>
          <w:bdr w:val="none" w:sz="0" w:space="0" w:color="auto" w:frame="1"/>
        </w:rPr>
        <w:t>3. Должностные обязанности</w:t>
      </w:r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4A0">
        <w:rPr>
          <w:color w:val="333333"/>
        </w:rPr>
        <w:t>       Бухгалтер-калькулятор   выполняет  следующие   должностные обязанности:</w:t>
      </w:r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4A0">
        <w:rPr>
          <w:color w:val="333333"/>
        </w:rPr>
        <w:t>      3.1. Расчет   калькуляционных  и технологических карт,   товарных отчетов.</w:t>
      </w:r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4A0">
        <w:rPr>
          <w:color w:val="333333"/>
        </w:rPr>
        <w:t>      3.2. Разработка и составление меню.</w:t>
      </w:r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4A0">
        <w:rPr>
          <w:color w:val="333333"/>
        </w:rPr>
        <w:t>      3.3. Проведение инвентаризации.</w:t>
      </w:r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4A0">
        <w:rPr>
          <w:color w:val="333333"/>
        </w:rPr>
        <w:t>      3.4. Выявление недостач и излишков.</w:t>
      </w:r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4A0">
        <w:rPr>
          <w:color w:val="333333"/>
        </w:rPr>
        <w:t>      3.5. Полный документооборот производственного учета.</w:t>
      </w:r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4A0">
        <w:rPr>
          <w:color w:val="333333"/>
        </w:rPr>
        <w:t>      3.6. Списание себестоимости.</w:t>
      </w:r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4A0">
        <w:rPr>
          <w:color w:val="333333"/>
        </w:rPr>
        <w:t>   </w:t>
      </w:r>
      <w:r>
        <w:rPr>
          <w:color w:val="333333"/>
        </w:rPr>
        <w:t xml:space="preserve">                                                      </w:t>
      </w:r>
      <w:r w:rsidRPr="008904A0">
        <w:rPr>
          <w:rStyle w:val="a4"/>
          <w:color w:val="333333"/>
          <w:bdr w:val="none" w:sz="0" w:space="0" w:color="auto" w:frame="1"/>
        </w:rPr>
        <w:t>4. Права</w:t>
      </w:r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4A0">
        <w:rPr>
          <w:color w:val="333333"/>
        </w:rPr>
        <w:t> </w:t>
      </w:r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4A0">
        <w:rPr>
          <w:color w:val="333333"/>
        </w:rPr>
        <w:t>      Бухгалтер-калькулятор вправе:</w:t>
      </w:r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4A0">
        <w:rPr>
          <w:color w:val="333333"/>
        </w:rPr>
        <w:lastRenderedPageBreak/>
        <w:t>      4.1. Требовать от руководства  предприятия  помощи  в осуществлении  своих прав и выполнении профессиональных обязанностей.</w:t>
      </w:r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4A0">
        <w:rPr>
          <w:color w:val="333333"/>
        </w:rPr>
        <w:t>      4.2. На все социальные гарантии, которые предусмотрены законодательством.</w:t>
      </w:r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4A0">
        <w:rPr>
          <w:color w:val="333333"/>
        </w:rPr>
        <w:t>      4.3. Требовать  создания необходимых и комфортных  условий  для выполнения  своих  профессиональных обязанностей,  предоставления  необходимого инвентаря,  оборудования, рабочего  места,  которое полностью соответствует санитарно-гигиеническим нормам и правилам.</w:t>
      </w:r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4A0">
        <w:rPr>
          <w:color w:val="333333"/>
        </w:rPr>
        <w:t>      4.4. Знакомиться  с  проектами  решений   руководства  предприятия, которые касаются его деятельности.</w:t>
      </w:r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4A0">
        <w:rPr>
          <w:color w:val="333333"/>
        </w:rPr>
        <w:t>      4.5. Вносить для рассмотрения руководством предприятия свои предложения, направленные на организацию и совершенствование методов выполняемой им работы.</w:t>
      </w:r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4A0">
        <w:rPr>
          <w:color w:val="333333"/>
        </w:rPr>
        <w:t>      4.6. На оплату дополнительных расходов на социальную, медицинскую и профессиональную  реабилитацию  в случаях повреждения здоровья вследствие несчастного   случая   на  производстве  и  получения   профессионального заболевания.</w:t>
      </w:r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4A0">
        <w:rPr>
          <w:color w:val="333333"/>
        </w:rPr>
        <w:t xml:space="preserve">      4.7. Запрашивать    материалы,  документацию, инструменты и пр.,  которые необходимы </w:t>
      </w:r>
      <w:proofErr w:type="gramStart"/>
      <w:r w:rsidRPr="008904A0">
        <w:rPr>
          <w:color w:val="333333"/>
        </w:rPr>
        <w:t>для</w:t>
      </w:r>
      <w:proofErr w:type="gramEnd"/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4A0">
        <w:rPr>
          <w:color w:val="333333"/>
        </w:rPr>
        <w:t>выполнения своих должностных обязанностей (лично, либо по поручению вышестоящего руководства).</w:t>
      </w:r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4A0">
        <w:rPr>
          <w:color w:val="333333"/>
        </w:rPr>
        <w:t>     4.8. Иные права, которые  предусмотрены трудовым законодательством РФ.</w:t>
      </w:r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4A0">
        <w:rPr>
          <w:color w:val="333333"/>
        </w:rPr>
        <w:t>     4.9. Повышать свою профессиональную квалификацию.</w:t>
      </w:r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4A0">
        <w:rPr>
          <w:color w:val="333333"/>
        </w:rPr>
        <w:t>      </w:t>
      </w:r>
      <w:r>
        <w:rPr>
          <w:color w:val="333333"/>
        </w:rPr>
        <w:t xml:space="preserve">                                                      </w:t>
      </w:r>
      <w:r w:rsidRPr="008904A0">
        <w:rPr>
          <w:rStyle w:val="a4"/>
          <w:color w:val="333333"/>
          <w:bdr w:val="none" w:sz="0" w:space="0" w:color="auto" w:frame="1"/>
        </w:rPr>
        <w:t>5. Ответственность</w:t>
      </w:r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4A0">
        <w:rPr>
          <w:color w:val="333333"/>
        </w:rPr>
        <w:t>       Бухгалтер-калькулятор ответственен:</w:t>
      </w:r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4A0">
        <w:rPr>
          <w:color w:val="333333"/>
        </w:rPr>
        <w:t>      5.1. За невыполнение или недолжное выполнение  своих должностных обязанностей,  которые предусмотрены  настоящей  должностной  инструкцией в определенных действующим трудовым законодательством РФ рамках.</w:t>
      </w:r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4A0">
        <w:rPr>
          <w:color w:val="333333"/>
        </w:rPr>
        <w:t>      5.2. За нанесение материального вреда   работодателю в определенных действующим гражданским и трудовым законодательством РФ рамках.</w:t>
      </w:r>
    </w:p>
    <w:p w:rsidR="008904A0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4A0">
        <w:rPr>
          <w:color w:val="333333"/>
        </w:rPr>
        <w:t>      5.3. За правовые нарушения, совершенные  в процессе осуществления своей деятельности в определенных  действующим  уголовным, административным и гражданским законодательством РФ рамках.</w:t>
      </w:r>
    </w:p>
    <w:p w:rsidR="000F1D6D" w:rsidRPr="008904A0" w:rsidRDefault="008904A0" w:rsidP="008904A0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8904A0">
        <w:rPr>
          <w:color w:val="333333"/>
        </w:rPr>
        <w:t> </w:t>
      </w:r>
      <w:r>
        <w:rPr>
          <w:color w:val="333333"/>
        </w:rPr>
        <w:t xml:space="preserve">                                                   </w:t>
      </w:r>
      <w:r w:rsidRPr="008904A0">
        <w:rPr>
          <w:b/>
        </w:rPr>
        <w:t>6. Режим и место работы</w:t>
      </w:r>
    </w:p>
    <w:p w:rsidR="008904A0" w:rsidRPr="008904A0" w:rsidRDefault="008904A0" w:rsidP="00890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720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 </w:t>
      </w:r>
      <w:r w:rsidR="00720806" w:rsidRPr="00720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бухгалтера-калькулятора</w:t>
      </w:r>
      <w:r w:rsidRPr="0089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в соответствии с Правилами внутреннего трудового распорядка, установленными на предприятии. Место работы: </w:t>
      </w:r>
      <w:r w:rsidR="00F34031">
        <w:rPr>
          <w:rFonts w:ascii="Times New Roman" w:eastAsia="Times New Roman" w:hAnsi="Times New Roman" w:cs="Times New Roman"/>
          <w:sz w:val="24"/>
          <w:szCs w:val="24"/>
        </w:rPr>
        <w:t>____________________________________.</w:t>
      </w:r>
    </w:p>
    <w:p w:rsidR="008904A0" w:rsidRPr="008904A0" w:rsidRDefault="008904A0" w:rsidP="00890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4A0" w:rsidRPr="008904A0" w:rsidRDefault="008904A0" w:rsidP="00890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4A0" w:rsidRPr="008904A0" w:rsidRDefault="008904A0" w:rsidP="00890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инструкцией </w:t>
      </w:r>
      <w:proofErr w:type="gramStart"/>
      <w:r w:rsidRPr="008904A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89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 выполнять_________/__________/</w:t>
      </w:r>
    </w:p>
    <w:p w:rsidR="008904A0" w:rsidRPr="008904A0" w:rsidRDefault="008904A0" w:rsidP="00890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904A0" w:rsidRPr="008904A0" w:rsidRDefault="00F34031" w:rsidP="00890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  »_________20__</w:t>
      </w:r>
      <w:bookmarkStart w:id="0" w:name="_GoBack"/>
      <w:bookmarkEnd w:id="0"/>
    </w:p>
    <w:p w:rsidR="008904A0" w:rsidRPr="008904A0" w:rsidRDefault="008904A0" w:rsidP="008904A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04A0" w:rsidRPr="008904A0" w:rsidSect="008904A0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D7"/>
    <w:rsid w:val="000F1D6D"/>
    <w:rsid w:val="00720806"/>
    <w:rsid w:val="008904A0"/>
    <w:rsid w:val="00AF52D0"/>
    <w:rsid w:val="00F32AD7"/>
    <w:rsid w:val="00F3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04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04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Елена Николаевна</dc:creator>
  <cp:keywords/>
  <dc:description/>
  <cp:lastModifiedBy>Лапина Елена Николаевна</cp:lastModifiedBy>
  <cp:revision>4</cp:revision>
  <cp:lastPrinted>2018-07-16T10:01:00Z</cp:lastPrinted>
  <dcterms:created xsi:type="dcterms:W3CDTF">2018-07-16T09:52:00Z</dcterms:created>
  <dcterms:modified xsi:type="dcterms:W3CDTF">2021-04-01T14:04:00Z</dcterms:modified>
</cp:coreProperties>
</file>